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63F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9463F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bookmarkStart w:id="0" w:name="_GoBack"/>
      <w:bookmarkEnd w:id="0"/>
    </w:p>
    <w:p w:rsidR="00000000" w:rsidRDefault="00CB5C8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9463F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B5C8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CB5C81" w:rsidRDefault="009463F2">
      <w:pPr>
        <w:jc w:val="center"/>
        <w:rPr>
          <w:b/>
          <w:sz w:val="26"/>
        </w:rPr>
      </w:pPr>
    </w:p>
    <w:p w:rsidR="00000000" w:rsidRDefault="009463F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9463F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B5C81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05 </w:t>
            </w:r>
            <w:proofErr w:type="spellStart"/>
            <w:r>
              <w:rPr>
                <w:sz w:val="26"/>
                <w:lang w:val="en-US"/>
              </w:rPr>
              <w:t>декабря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9463F2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CB5C81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9463F2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9463F2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B5C8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9463F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B5C8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CB5C81" w:rsidRDefault="00CB5C81" w:rsidP="00CB5C8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CB5C81" w:rsidTr="00CB5C8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B5C81" w:rsidRDefault="00CB5C8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CB5C81" w:rsidRDefault="00CB5C8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13.35</w:t>
            </w:r>
          </w:p>
          <w:p w:rsidR="00CB5C81" w:rsidRDefault="00CB5C81" w:rsidP="00CB5C8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ПЗ-422(3чт)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B5C81" w:rsidRDefault="00CB5C81" w:rsidP="00CB5C8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ПЗ-422 «Об областном бюджете на 2019 год и на плановый период 2020 и 2021 годов» (третье чтение)</w:t>
            </w:r>
          </w:p>
          <w:p w:rsidR="00CB5C81" w:rsidRPr="00CB5C81" w:rsidRDefault="00CB5C81" w:rsidP="00CB5C8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CB5C81" w:rsidRPr="00CB5C81" w:rsidRDefault="00CB5C81" w:rsidP="00CB5C8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B5C81">
              <w:rPr>
                <w:i/>
                <w:color w:val="000000"/>
                <w:sz w:val="26"/>
                <w:szCs w:val="26"/>
              </w:rPr>
              <w:t>Дикусарова</w:t>
            </w:r>
            <w:proofErr w:type="spellEnd"/>
            <w:r w:rsidRPr="00CB5C81">
              <w:rPr>
                <w:i/>
                <w:color w:val="000000"/>
                <w:sz w:val="26"/>
                <w:szCs w:val="26"/>
              </w:rPr>
              <w:t xml:space="preserve">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  <w:p w:rsidR="00CB5C81" w:rsidRPr="00CB5C81" w:rsidRDefault="00CB5C81" w:rsidP="00CB5C8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CB5C81" w:rsidRPr="00CB5C81" w:rsidRDefault="00CB5C81" w:rsidP="00CB5C8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B5C81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CB5C81" w:rsidRPr="00CB5C81" w:rsidRDefault="00CB5C81" w:rsidP="00CB5C8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B5C81">
              <w:rPr>
                <w:i/>
                <w:color w:val="000000"/>
                <w:sz w:val="26"/>
                <w:szCs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  <w:p w:rsidR="00CB5C81" w:rsidRPr="00CB5C81" w:rsidRDefault="00CB5C81" w:rsidP="00CB5C8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B5C81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CB5C81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  <w:p w:rsidR="00CB5C81" w:rsidRPr="00CB5C81" w:rsidRDefault="00CB5C81" w:rsidP="00CB5C8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B5C81">
              <w:rPr>
                <w:i/>
                <w:color w:val="000000"/>
                <w:sz w:val="26"/>
                <w:szCs w:val="26"/>
              </w:rPr>
              <w:t>Представитель правового управления аппарата Законодательного Собрания Иркутской области</w:t>
            </w:r>
          </w:p>
          <w:p w:rsidR="00CB5C81" w:rsidRPr="00CB5C81" w:rsidRDefault="00CB5C81" w:rsidP="00CB5C8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B5C81">
              <w:rPr>
                <w:i/>
                <w:color w:val="000000"/>
                <w:sz w:val="26"/>
                <w:szCs w:val="26"/>
              </w:rPr>
              <w:t>Представитель НО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CB5C81">
              <w:rPr>
                <w:i/>
                <w:color w:val="000000"/>
                <w:sz w:val="26"/>
                <w:szCs w:val="26"/>
              </w:rPr>
              <w:t>Ассоциация муниципальных образований Иркутской области</w:t>
            </w:r>
            <w:r>
              <w:rPr>
                <w:i/>
                <w:color w:val="000000"/>
                <w:sz w:val="26"/>
                <w:szCs w:val="26"/>
              </w:rPr>
              <w:t>»</w:t>
            </w:r>
          </w:p>
        </w:tc>
      </w:tr>
    </w:tbl>
    <w:p w:rsidR="00000000" w:rsidRPr="00CB5C81" w:rsidRDefault="009463F2">
      <w:pPr>
        <w:rPr>
          <w:sz w:val="2"/>
          <w:szCs w:val="2"/>
        </w:rPr>
      </w:pPr>
    </w:p>
    <w:p w:rsidR="00000000" w:rsidRPr="00CB5C81" w:rsidRDefault="009463F2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CB5C81" w:rsidRDefault="00CB5C81">
            <w:pPr>
              <w:rPr>
                <w:sz w:val="28"/>
                <w:szCs w:val="28"/>
              </w:rPr>
            </w:pPr>
            <w:r w:rsidRPr="00CB5C81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CB5C81" w:rsidRDefault="00CB5C8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B5C81" w:rsidRDefault="00CB5C8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B5C81" w:rsidRDefault="00CB5C8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B5C81" w:rsidRDefault="00CB5C8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CB5C81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Н.И.Дикусарова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B5C81" w:rsidRDefault="00CB5C81">
      <w:pPr>
        <w:rPr>
          <w:sz w:val="28"/>
          <w:szCs w:val="28"/>
          <w:lang w:val="en-US"/>
        </w:rPr>
      </w:pPr>
    </w:p>
    <w:sectPr w:rsidR="00CB5C81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F2" w:rsidRDefault="009463F2">
      <w:r>
        <w:separator/>
      </w:r>
    </w:p>
  </w:endnote>
  <w:endnote w:type="continuationSeparator" w:id="0">
    <w:p w:rsidR="009463F2" w:rsidRDefault="0094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463F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463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F2" w:rsidRDefault="009463F2">
      <w:r>
        <w:separator/>
      </w:r>
    </w:p>
  </w:footnote>
  <w:footnote w:type="continuationSeparator" w:id="0">
    <w:p w:rsidR="009463F2" w:rsidRDefault="0094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463F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463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463F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9463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CB5C81"/>
    <w:rsid w:val="009463F2"/>
    <w:rsid w:val="00CB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sikasEB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E6B2-2FD3-485B-B773-E5F30AE2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Рассикас Елена Борисовна</dc:creator>
  <cp:lastModifiedBy>Рассикас Елена Борисовна</cp:lastModifiedBy>
  <cp:revision>1</cp:revision>
  <cp:lastPrinted>2005-02-10T04:09:00Z</cp:lastPrinted>
  <dcterms:created xsi:type="dcterms:W3CDTF">2018-12-05T03:37:00Z</dcterms:created>
  <dcterms:modified xsi:type="dcterms:W3CDTF">2018-12-05T03:37:00Z</dcterms:modified>
</cp:coreProperties>
</file>