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82" w:rsidRPr="00AF253F" w:rsidRDefault="00CA2382" w:rsidP="00CA2382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right"/>
        <w:rPr>
          <w:rFonts w:ascii="Times New Roman" w:hAnsi="Times New Roman"/>
          <w:b/>
          <w:sz w:val="28"/>
          <w:szCs w:val="28"/>
        </w:rPr>
      </w:pPr>
      <w:r w:rsidRPr="00AF253F">
        <w:rPr>
          <w:rFonts w:ascii="Times New Roman" w:hAnsi="Times New Roman"/>
          <w:b/>
          <w:sz w:val="28"/>
          <w:szCs w:val="28"/>
        </w:rPr>
        <w:t>ПРОЕКТ</w:t>
      </w:r>
    </w:p>
    <w:p w:rsidR="00CA2382" w:rsidRPr="00AF253F" w:rsidRDefault="00CA2382" w:rsidP="00CA2382">
      <w:pPr>
        <w:tabs>
          <w:tab w:val="left" w:pos="709"/>
          <w:tab w:val="left" w:pos="2410"/>
          <w:tab w:val="center" w:pos="4536"/>
          <w:tab w:val="left" w:pos="5670"/>
          <w:tab w:val="right" w:pos="9072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  <w:szCs w:val="28"/>
        </w:rPr>
      </w:pPr>
      <w:r w:rsidRPr="00AF253F">
        <w:rPr>
          <w:noProof/>
        </w:rPr>
        <w:drawing>
          <wp:inline distT="0" distB="0" distL="0" distR="0">
            <wp:extent cx="5347970" cy="21799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970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382" w:rsidRDefault="00CA2382" w:rsidP="00CA2382">
      <w:pPr>
        <w:tabs>
          <w:tab w:val="left" w:pos="709"/>
          <w:tab w:val="left" w:pos="2410"/>
          <w:tab w:val="left" w:pos="5670"/>
        </w:tabs>
        <w:ind w:right="-1"/>
        <w:jc w:val="center"/>
        <w:rPr>
          <w:rStyle w:val="FontStyle35"/>
          <w:sz w:val="28"/>
          <w:szCs w:val="28"/>
        </w:rPr>
      </w:pPr>
    </w:p>
    <w:p w:rsidR="00CA2382" w:rsidRPr="0081268E" w:rsidRDefault="00CA2382" w:rsidP="00CA2382">
      <w:pPr>
        <w:tabs>
          <w:tab w:val="left" w:pos="709"/>
          <w:tab w:val="left" w:pos="2410"/>
          <w:tab w:val="left" w:pos="5670"/>
        </w:tabs>
        <w:ind w:right="-1"/>
        <w:jc w:val="center"/>
        <w:rPr>
          <w:rFonts w:ascii="Times New Roman" w:hAnsi="Times New Roman"/>
          <w:b/>
          <w:sz w:val="28"/>
        </w:rPr>
      </w:pPr>
      <w:r w:rsidRPr="0081268E">
        <w:rPr>
          <w:rStyle w:val="FontStyle35"/>
          <w:sz w:val="28"/>
          <w:szCs w:val="28"/>
        </w:rPr>
        <w:t>О внесении изменений в государственную программу Иркутской области «Охрана окружающей среды» на 2014-20</w:t>
      </w:r>
      <w:r w:rsidRPr="00AF71F9">
        <w:rPr>
          <w:rStyle w:val="FontStyle35"/>
          <w:sz w:val="28"/>
          <w:szCs w:val="28"/>
        </w:rPr>
        <w:t>20</w:t>
      </w:r>
      <w:r w:rsidRPr="0081268E">
        <w:rPr>
          <w:rStyle w:val="FontStyle35"/>
          <w:sz w:val="28"/>
          <w:szCs w:val="28"/>
        </w:rPr>
        <w:t xml:space="preserve"> годы  </w:t>
      </w:r>
    </w:p>
    <w:p w:rsidR="00CA2382" w:rsidRPr="0081268E" w:rsidRDefault="00CA2382" w:rsidP="00CA2382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CA2382" w:rsidRPr="0081268E" w:rsidRDefault="00CA2382" w:rsidP="00CA238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1268E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81268E">
          <w:rPr>
            <w:rFonts w:ascii="Times New Roman" w:eastAsia="Times New Roman" w:hAnsi="Times New Roman"/>
            <w:sz w:val="28"/>
            <w:szCs w:val="28"/>
          </w:rPr>
          <w:t xml:space="preserve">пунктом </w:t>
        </w:r>
      </w:hyperlink>
      <w:r w:rsidRPr="0081268E">
        <w:rPr>
          <w:rFonts w:ascii="Times New Roman" w:hAnsi="Times New Roman"/>
          <w:sz w:val="28"/>
          <w:szCs w:val="28"/>
        </w:rPr>
        <w:t>22</w:t>
      </w:r>
      <w:r w:rsidRPr="0081268E">
        <w:rPr>
          <w:rFonts w:ascii="Times New Roman" w:eastAsia="Times New Roman" w:hAnsi="Times New Roman"/>
          <w:sz w:val="28"/>
          <w:szCs w:val="28"/>
        </w:rPr>
        <w:t xml:space="preserve">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руководствуясь частью 4 статьи 66, </w:t>
      </w:r>
      <w:hyperlink r:id="rId8" w:history="1">
        <w:r w:rsidRPr="0081268E">
          <w:rPr>
            <w:rFonts w:ascii="Times New Roman" w:eastAsia="Times New Roman" w:hAnsi="Times New Roman"/>
            <w:sz w:val="28"/>
            <w:szCs w:val="28"/>
          </w:rPr>
          <w:t>статьей 67</w:t>
        </w:r>
      </w:hyperlink>
      <w:r w:rsidRPr="0081268E">
        <w:rPr>
          <w:rFonts w:ascii="Times New Roman" w:eastAsia="Times New Roman" w:hAnsi="Times New Roman"/>
          <w:sz w:val="28"/>
          <w:szCs w:val="28"/>
        </w:rPr>
        <w:t xml:space="preserve"> Устава Иркутской области, Правительство Иркутской области </w:t>
      </w:r>
    </w:p>
    <w:p w:rsidR="00CA2382" w:rsidRPr="0081268E" w:rsidRDefault="00CA2382" w:rsidP="00CA23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81268E">
        <w:rPr>
          <w:rFonts w:ascii="Times New Roman" w:eastAsia="Times New Roman" w:hAnsi="Times New Roman"/>
          <w:sz w:val="28"/>
          <w:szCs w:val="28"/>
        </w:rPr>
        <w:t>П О С Т А Н О В Л Я Е Т:</w:t>
      </w:r>
    </w:p>
    <w:p w:rsidR="00CA2382" w:rsidRDefault="00CA2382" w:rsidP="00CA238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1268E">
        <w:rPr>
          <w:rFonts w:ascii="Times New Roman" w:eastAsia="Times New Roman" w:hAnsi="Times New Roman"/>
          <w:sz w:val="28"/>
          <w:szCs w:val="28"/>
        </w:rPr>
        <w:t xml:space="preserve">1. Внести в государственную </w:t>
      </w:r>
      <w:hyperlink r:id="rId9" w:history="1">
        <w:r w:rsidRPr="0081268E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Pr="0081268E">
        <w:rPr>
          <w:rFonts w:ascii="Times New Roman" w:eastAsia="Times New Roman" w:hAnsi="Times New Roman"/>
          <w:sz w:val="28"/>
          <w:szCs w:val="28"/>
        </w:rPr>
        <w:t xml:space="preserve"> Иркутской области «</w:t>
      </w:r>
      <w:r w:rsidRPr="0081268E">
        <w:rPr>
          <w:rFonts w:ascii="Times New Roman" w:hAnsi="Times New Roman"/>
          <w:sz w:val="28"/>
          <w:szCs w:val="28"/>
        </w:rPr>
        <w:t>Охрана окружающей среды»</w:t>
      </w:r>
      <w:r w:rsidRPr="0081268E">
        <w:rPr>
          <w:rFonts w:ascii="Times New Roman" w:eastAsia="Times New Roman" w:hAnsi="Times New Roman"/>
          <w:sz w:val="28"/>
          <w:szCs w:val="28"/>
        </w:rPr>
        <w:t xml:space="preserve"> на 2014-20</w:t>
      </w:r>
      <w:r w:rsidRPr="00AF71F9">
        <w:rPr>
          <w:rFonts w:ascii="Times New Roman" w:eastAsia="Times New Roman" w:hAnsi="Times New Roman"/>
          <w:sz w:val="28"/>
          <w:szCs w:val="28"/>
        </w:rPr>
        <w:t>20</w:t>
      </w:r>
      <w:r w:rsidRPr="0081268E">
        <w:rPr>
          <w:rFonts w:ascii="Times New Roman" w:eastAsia="Times New Roman" w:hAnsi="Times New Roman"/>
          <w:sz w:val="28"/>
          <w:szCs w:val="28"/>
        </w:rPr>
        <w:t xml:space="preserve"> годы, утвержденную постановлением Правительства Иркутской области от 24 октября 2013 года № 444-пп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81268E">
        <w:rPr>
          <w:rFonts w:ascii="Times New Roman" w:eastAsia="Times New Roman" w:hAnsi="Times New Roman"/>
          <w:sz w:val="28"/>
          <w:szCs w:val="28"/>
        </w:rPr>
        <w:t>(далее – государственная программа), следующие изменения:</w:t>
      </w:r>
    </w:p>
    <w:p w:rsidR="00CA2382" w:rsidRDefault="00CA2382" w:rsidP="00CA238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в паспорте:</w:t>
      </w:r>
    </w:p>
    <w:p w:rsidR="00CA2382" w:rsidRDefault="00CA2382" w:rsidP="00CA238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строку «Участн</w:t>
      </w:r>
      <w:r w:rsidR="00D8075F">
        <w:rPr>
          <w:rFonts w:ascii="Times New Roman" w:eastAsia="Times New Roman" w:hAnsi="Times New Roman"/>
          <w:sz w:val="28"/>
          <w:szCs w:val="28"/>
        </w:rPr>
        <w:t xml:space="preserve">ики государственной программы»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5670"/>
        <w:gridCol w:w="425"/>
      </w:tblGrid>
      <w:tr w:rsidR="00CA2382" w:rsidRPr="0081268E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81268E" w:rsidRDefault="00CA2382" w:rsidP="00110536">
            <w:pPr>
              <w:widowControl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402" w:type="dxa"/>
          </w:tcPr>
          <w:p w:rsidR="00CA2382" w:rsidRPr="0081268E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Участники  </w:t>
            </w:r>
            <w:r w:rsidRPr="00AC3402">
              <w:rPr>
                <w:rFonts w:ascii="Times New Roman" w:eastAsia="Times New Roman" w:hAnsi="Times New Roman"/>
                <w:sz w:val="28"/>
                <w:szCs w:val="28"/>
              </w:rPr>
              <w:t>государственной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A2382" w:rsidRPr="00B845ED" w:rsidRDefault="00CA2382" w:rsidP="00110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845ED">
              <w:rPr>
                <w:rFonts w:ascii="Times New Roman" w:hAnsi="Times New Roman" w:cs="Times New Roman"/>
              </w:rPr>
              <w:t>Министерство строительства, дорожного хозяйства Иркутской области;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5ED">
              <w:rPr>
                <w:rFonts w:ascii="Times New Roman" w:hAnsi="Times New Roman"/>
                <w:sz w:val="28"/>
                <w:szCs w:val="28"/>
              </w:rPr>
              <w:t>Министерство промышленной политики и лесного комплекса Иркутской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по охране и использованию животного мира Иркутской области;</w:t>
            </w:r>
          </w:p>
          <w:p w:rsidR="00CA2382" w:rsidRPr="00B845ED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по охране природы и озера Байкал.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C0750F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ind w:left="-74"/>
              <w:rPr>
                <w:rFonts w:ascii="Times New Roman" w:hAnsi="Times New Roman"/>
                <w:sz w:val="28"/>
              </w:rPr>
            </w:pPr>
            <w:r w:rsidRPr="0081268E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Default="00D8075F" w:rsidP="00CA238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hyperlink r:id="rId10" w:history="1">
        <w:r w:rsidR="00CA2382" w:rsidRPr="00AC3402">
          <w:rPr>
            <w:rFonts w:ascii="Times New Roman" w:eastAsia="Times New Roman" w:hAnsi="Times New Roman"/>
            <w:sz w:val="28"/>
            <w:szCs w:val="28"/>
          </w:rPr>
          <w:t>строк</w:t>
        </w:r>
        <w:r w:rsidR="00CA2382">
          <w:rPr>
            <w:rFonts w:ascii="Times New Roman" w:eastAsia="Times New Roman" w:hAnsi="Times New Roman"/>
            <w:sz w:val="28"/>
            <w:szCs w:val="28"/>
          </w:rPr>
          <w:t>у</w:t>
        </w:r>
      </w:hyperlink>
      <w:r w:rsidR="00CA2382" w:rsidRPr="00AC3402">
        <w:rPr>
          <w:rFonts w:ascii="Times New Roman" w:eastAsia="Times New Roman" w:hAnsi="Times New Roman"/>
          <w:sz w:val="28"/>
          <w:szCs w:val="28"/>
        </w:rPr>
        <w:t xml:space="preserve"> </w:t>
      </w:r>
      <w:r w:rsidR="00CA2382">
        <w:rPr>
          <w:rFonts w:ascii="Times New Roman" w:eastAsia="Times New Roman" w:hAnsi="Times New Roman"/>
          <w:sz w:val="28"/>
          <w:szCs w:val="28"/>
        </w:rPr>
        <w:t>«Прогнозная (справочная) оценка р</w:t>
      </w:r>
      <w:r w:rsidR="00CA2382" w:rsidRPr="00AC3402">
        <w:rPr>
          <w:rFonts w:ascii="Times New Roman" w:eastAsia="Times New Roman" w:hAnsi="Times New Roman"/>
          <w:sz w:val="28"/>
          <w:szCs w:val="28"/>
        </w:rPr>
        <w:t>есурсно</w:t>
      </w:r>
      <w:r w:rsidR="00CA2382">
        <w:rPr>
          <w:rFonts w:ascii="Times New Roman" w:eastAsia="Times New Roman" w:hAnsi="Times New Roman"/>
          <w:sz w:val="28"/>
          <w:szCs w:val="28"/>
        </w:rPr>
        <w:t>го</w:t>
      </w:r>
      <w:r w:rsidR="00CA2382" w:rsidRPr="00AC3402">
        <w:rPr>
          <w:rFonts w:ascii="Times New Roman" w:eastAsia="Times New Roman" w:hAnsi="Times New Roman"/>
          <w:sz w:val="28"/>
          <w:szCs w:val="28"/>
        </w:rPr>
        <w:t xml:space="preserve"> обеспечени</w:t>
      </w:r>
      <w:r w:rsidR="00CA2382">
        <w:rPr>
          <w:rFonts w:ascii="Times New Roman" w:eastAsia="Times New Roman" w:hAnsi="Times New Roman"/>
          <w:sz w:val="28"/>
          <w:szCs w:val="28"/>
        </w:rPr>
        <w:t xml:space="preserve">я реализации </w:t>
      </w:r>
      <w:r w:rsidR="00CA2382" w:rsidRPr="00AC3402">
        <w:rPr>
          <w:rFonts w:ascii="Times New Roman" w:eastAsia="Times New Roman" w:hAnsi="Times New Roman"/>
          <w:sz w:val="28"/>
          <w:szCs w:val="28"/>
        </w:rPr>
        <w:t>государственной п</w:t>
      </w:r>
      <w:r w:rsidR="00CA2382">
        <w:rPr>
          <w:rFonts w:ascii="Times New Roman" w:eastAsia="Times New Roman" w:hAnsi="Times New Roman"/>
          <w:sz w:val="28"/>
          <w:szCs w:val="28"/>
        </w:rPr>
        <w:t xml:space="preserve">рограммы» паспорта </w:t>
      </w:r>
      <w:r w:rsidR="00CA2382" w:rsidRPr="00AC3402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5670"/>
        <w:gridCol w:w="425"/>
      </w:tblGrid>
      <w:tr w:rsidR="00CA2382" w:rsidRPr="0081268E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81268E" w:rsidRDefault="00CA2382" w:rsidP="00110536">
            <w:pPr>
              <w:widowControl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402" w:type="dxa"/>
          </w:tcPr>
          <w:p w:rsidR="00CA2382" w:rsidRPr="0081268E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Прогнозная (справочная) оценка р</w:t>
            </w:r>
            <w:r w:rsidRPr="00AC3402">
              <w:rPr>
                <w:rFonts w:ascii="Times New Roman" w:eastAsia="Times New Roman" w:hAnsi="Times New Roman"/>
                <w:sz w:val="28"/>
                <w:szCs w:val="28"/>
              </w:rPr>
              <w:t>есурсно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AC340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 w:rsidRPr="00AC3402">
              <w:rPr>
                <w:rFonts w:ascii="Times New Roman" w:eastAsia="Times New Roman" w:hAnsi="Times New Roman"/>
                <w:sz w:val="28"/>
                <w:szCs w:val="28"/>
              </w:rPr>
              <w:t>беспечени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я реализации </w:t>
            </w:r>
            <w:r w:rsidRPr="00AC3402">
              <w:rPr>
                <w:rFonts w:ascii="Times New Roman" w:eastAsia="Times New Roman" w:hAnsi="Times New Roman"/>
                <w:sz w:val="28"/>
                <w:szCs w:val="28"/>
              </w:rPr>
              <w:t>государственной 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Общий объем финансирования  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3932147,3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4090533,7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2016 год – 5</w:t>
            </w:r>
            <w:r>
              <w:rPr>
                <w:rFonts w:ascii="Times New Roman" w:hAnsi="Times New Roman"/>
                <w:sz w:val="28"/>
                <w:szCs w:val="28"/>
              </w:rPr>
              <w:t>967096,6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4219631,6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2018 год – 548</w:t>
            </w:r>
            <w:r w:rsidRPr="00CA238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376,1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2019 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5958273,8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0 год – 6663238,2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674242,0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495122,8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590971,4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1124458,0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CA2382">
              <w:rPr>
                <w:rFonts w:ascii="Times New Roman" w:hAnsi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/>
                <w:sz w:val="28"/>
                <w:szCs w:val="28"/>
              </w:rPr>
              <w:t>522,4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1123834,2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1303851,6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1201005,3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1030477,1 тыс. рублей, в том числе возвращенный остаток субсидии федерального бюджета 2014 года – 13883,0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1257199,6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1379198,1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2624934,6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3088498,1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3546439,7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13863,1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17426,4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2016 год – 19029,1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12729,2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34678,9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80701,3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147706,7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иных источников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2043036,9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2547507,4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2016 год – 4099896,5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1703246,3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2018 год – 1665240,2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2019 год – 1665240,</w:t>
            </w:r>
            <w:proofErr w:type="gramStart"/>
            <w:r w:rsidRPr="00D225AE">
              <w:rPr>
                <w:rFonts w:ascii="Times New Roman" w:hAnsi="Times New Roman"/>
                <w:sz w:val="28"/>
                <w:szCs w:val="28"/>
              </w:rPr>
              <w:t>2  тыс.</w:t>
            </w:r>
            <w:proofErr w:type="gramEnd"/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CA2382" w:rsidRPr="005A62D6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2020 год – 1665240,2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D8075F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C0750F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ind w:left="-74"/>
              <w:rPr>
                <w:rFonts w:ascii="Times New Roman" w:hAnsi="Times New Roman"/>
                <w:sz w:val="28"/>
              </w:rPr>
            </w:pPr>
            <w:r w:rsidRPr="0081268E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Default="00CA2382" w:rsidP="00CA2382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2) в паспорте </w:t>
      </w:r>
      <w:r w:rsidRPr="00644E9D">
        <w:rPr>
          <w:rFonts w:ascii="Times New Roman" w:eastAsia="Times New Roman" w:hAnsi="Times New Roman"/>
          <w:sz w:val="28"/>
          <w:szCs w:val="28"/>
        </w:rPr>
        <w:t>подпрограмм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«Сохранение биоразнообразия и развитие особо охраняемых природных территорий» на 2014-2020 годы, являющейся приложением 1 к государственной программе:</w:t>
      </w:r>
    </w:p>
    <w:p w:rsidR="00CA2382" w:rsidRDefault="00CA2382" w:rsidP="00CA238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строку «Участники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подпрограммы»  изложить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5670"/>
        <w:gridCol w:w="425"/>
      </w:tblGrid>
      <w:tr w:rsidR="00CA2382" w:rsidRPr="0081268E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81268E" w:rsidRDefault="00CA2382" w:rsidP="00110536">
            <w:pPr>
              <w:widowControl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402" w:type="dxa"/>
          </w:tcPr>
          <w:p w:rsidR="00CA2382" w:rsidRPr="0081268E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Участники  под</w:t>
            </w:r>
            <w:r w:rsidRPr="00AC3402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CA2382" w:rsidRPr="00B845ED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по охране и использованию животного мира Иркутской области.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81268E" w:rsidRDefault="00CA2382" w:rsidP="00110536">
            <w:pPr>
              <w:ind w:left="-74"/>
              <w:rPr>
                <w:rFonts w:ascii="Times New Roman" w:hAnsi="Times New Roman"/>
                <w:sz w:val="28"/>
              </w:rPr>
            </w:pPr>
            <w:r w:rsidRPr="0081268E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Default="00CA2382" w:rsidP="00CA2382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E5789">
        <w:rPr>
          <w:rFonts w:ascii="Times New Roman" w:hAnsi="Times New Roman"/>
          <w:color w:val="000000"/>
          <w:sz w:val="28"/>
          <w:szCs w:val="28"/>
        </w:rPr>
        <w:t>строку «</w:t>
      </w:r>
      <w:r w:rsidRPr="00EE5789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</w:t>
      </w:r>
      <w:r w:rsidRPr="00D225AE">
        <w:rPr>
          <w:rFonts w:ascii="Times New Roman" w:hAnsi="Times New Roman"/>
          <w:sz w:val="28"/>
          <w:szCs w:val="28"/>
        </w:rPr>
        <w:t xml:space="preserve"> реализации подпрограммы</w:t>
      </w:r>
      <w:r w:rsidRPr="000C4BA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286C">
        <w:rPr>
          <w:rFonts w:ascii="Times New Roman" w:eastAsia="Times New Roman" w:hAnsi="Times New Roman"/>
          <w:sz w:val="28"/>
          <w:szCs w:val="28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</w:rPr>
        <w:t xml:space="preserve">следующей </w:t>
      </w:r>
      <w:r w:rsidRPr="002C286C">
        <w:rPr>
          <w:rFonts w:ascii="Times New Roman" w:eastAsia="Times New Roman" w:hAnsi="Times New Roman"/>
          <w:sz w:val="28"/>
          <w:szCs w:val="28"/>
        </w:rPr>
        <w:t>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5670"/>
        <w:gridCol w:w="425"/>
      </w:tblGrid>
      <w:tr w:rsidR="00CA2382" w:rsidRPr="0081268E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81268E" w:rsidRDefault="00CA2382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268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402" w:type="dxa"/>
          </w:tcPr>
          <w:p w:rsidR="00CA2382" w:rsidRPr="0081268E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/>
                <w:sz w:val="28"/>
                <w:szCs w:val="28"/>
              </w:rPr>
              <w:t>16170,7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13156,0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25,2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31217,6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6817,6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5317,6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Pr="005A62D6" w:rsidRDefault="00CA2382" w:rsidP="0011053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5317,6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  <w:r w:rsidRPr="0081268E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Default="00CA2382" w:rsidP="00CA2382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3) в подпрограмме </w:t>
      </w:r>
      <w:r w:rsidRPr="00832E2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Отходы производства и потребления в Иркутской области</w:t>
      </w:r>
      <w:r w:rsidRPr="0081268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2014-2020</w:t>
      </w:r>
      <w:r w:rsidRPr="00832E20">
        <w:rPr>
          <w:rFonts w:ascii="Times New Roman" w:hAnsi="Times New Roman"/>
          <w:sz w:val="28"/>
          <w:szCs w:val="28"/>
        </w:rPr>
        <w:t xml:space="preserve"> годы, являющейся приложение</w:t>
      </w:r>
      <w:r>
        <w:rPr>
          <w:rFonts w:ascii="Times New Roman" w:hAnsi="Times New Roman"/>
          <w:sz w:val="28"/>
          <w:szCs w:val="28"/>
        </w:rPr>
        <w:t>м 2 к государственной программе (далее – подпрограмма 2):</w:t>
      </w:r>
    </w:p>
    <w:p w:rsidR="00CA2382" w:rsidRDefault="00CA2382" w:rsidP="00CA2382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EE5789">
        <w:rPr>
          <w:rFonts w:ascii="Times New Roman" w:hAnsi="Times New Roman"/>
          <w:color w:val="000000"/>
          <w:sz w:val="28"/>
          <w:szCs w:val="28"/>
        </w:rPr>
        <w:t>строку «</w:t>
      </w:r>
      <w:r w:rsidRPr="00EE5789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</w:t>
      </w:r>
      <w:r w:rsidRPr="00D225AE">
        <w:rPr>
          <w:rFonts w:ascii="Times New Roman" w:hAnsi="Times New Roman"/>
          <w:sz w:val="28"/>
          <w:szCs w:val="28"/>
        </w:rPr>
        <w:t xml:space="preserve"> реализации подпрограммы</w:t>
      </w:r>
      <w:r w:rsidRPr="000C4BA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паспорта </w:t>
      </w:r>
      <w:r w:rsidRPr="00644E9D">
        <w:rPr>
          <w:rFonts w:ascii="Times New Roman" w:eastAsia="Times New Roman" w:hAnsi="Times New Roman"/>
          <w:sz w:val="28"/>
          <w:szCs w:val="28"/>
        </w:rPr>
        <w:t xml:space="preserve"> подпрограмм</w:t>
      </w:r>
      <w:r>
        <w:rPr>
          <w:rFonts w:ascii="Times New Roman" w:eastAsia="Times New Roman" w:hAnsi="Times New Roman"/>
          <w:sz w:val="28"/>
          <w:szCs w:val="28"/>
        </w:rPr>
        <w:t>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C286C">
        <w:rPr>
          <w:rFonts w:ascii="Times New Roman" w:eastAsia="Times New Roman" w:hAnsi="Times New Roman"/>
          <w:sz w:val="28"/>
          <w:szCs w:val="28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</w:rPr>
        <w:t xml:space="preserve">следующей </w:t>
      </w:r>
      <w:r w:rsidRPr="002C286C">
        <w:rPr>
          <w:rFonts w:ascii="Times New Roman" w:eastAsia="Times New Roman" w:hAnsi="Times New Roman"/>
          <w:sz w:val="28"/>
          <w:szCs w:val="28"/>
        </w:rPr>
        <w:t>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402"/>
        <w:gridCol w:w="5670"/>
        <w:gridCol w:w="425"/>
      </w:tblGrid>
      <w:tr w:rsidR="00CA2382" w:rsidRPr="0081268E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81268E" w:rsidRDefault="00CA2382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268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402" w:type="dxa"/>
          </w:tcPr>
          <w:p w:rsidR="00CA2382" w:rsidRPr="0081268E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78741,1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4220,8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219769,7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583780,7</w:t>
            </w:r>
            <w:r w:rsidRPr="005923A1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16</w:t>
            </w:r>
            <w:r w:rsidRPr="00CA2382">
              <w:rPr>
                <w:rFonts w:ascii="Times New Roman" w:hAnsi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/>
                <w:sz w:val="28"/>
                <w:szCs w:val="28"/>
              </w:rPr>
              <w:t>506,0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1855893,9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год – 2557432,0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77825,5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4220,8 тыс. рублей;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49827,8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288871,3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43</w:t>
            </w:r>
            <w:r w:rsidRPr="00CA2382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323,4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– 439931,1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537060,7 т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lastRenderedPageBreak/>
              <w:t>2016 год – 163401,1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 – 291273,4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1223329,7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1412571,3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2020371,3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915,6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2016 год – 6540,8 тыс. рублей;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 год – 3636,0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</w:t>
            </w:r>
            <w:r>
              <w:rPr>
                <w:rFonts w:ascii="Times New Roman" w:hAnsi="Times New Roman"/>
                <w:sz w:val="28"/>
                <w:szCs w:val="28"/>
              </w:rPr>
              <w:t>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8852,9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Pr="005A17B8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3391,5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  <w:r w:rsidRPr="0081268E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Pr="00EE5789" w:rsidRDefault="00CA2382" w:rsidP="00CA238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E5789">
        <w:rPr>
          <w:rFonts w:ascii="Times New Roman" w:hAnsi="Times New Roman"/>
          <w:sz w:val="28"/>
          <w:szCs w:val="28"/>
        </w:rPr>
        <w:lastRenderedPageBreak/>
        <w:t xml:space="preserve">приложение к подпрограмме </w:t>
      </w:r>
      <w:r>
        <w:rPr>
          <w:rFonts w:ascii="Times New Roman" w:hAnsi="Times New Roman"/>
          <w:sz w:val="28"/>
          <w:szCs w:val="28"/>
        </w:rPr>
        <w:t>2</w:t>
      </w:r>
      <w:r w:rsidRPr="00EE5789">
        <w:rPr>
          <w:rFonts w:ascii="Times New Roman" w:hAnsi="Times New Roman"/>
          <w:sz w:val="28"/>
          <w:szCs w:val="28"/>
        </w:rPr>
        <w:t xml:space="preserve"> изложить в новой редакции (прилагается); </w:t>
      </w:r>
    </w:p>
    <w:p w:rsidR="00CA2382" w:rsidRPr="0081268E" w:rsidRDefault="00CA2382" w:rsidP="00CA2382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81268E">
        <w:rPr>
          <w:rFonts w:ascii="Times New Roman" w:hAnsi="Times New Roman"/>
          <w:sz w:val="28"/>
        </w:rPr>
        <w:t xml:space="preserve">) в 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подпрограмме </w:t>
      </w:r>
      <w:r w:rsidRPr="0081268E">
        <w:rPr>
          <w:rFonts w:ascii="Times New Roman" w:hAnsi="Times New Roman"/>
          <w:sz w:val="28"/>
        </w:rPr>
        <w:t>«Развитие водохозяйственного комплекса в Иркутской области» на 2014-20</w:t>
      </w:r>
      <w:r>
        <w:rPr>
          <w:rFonts w:ascii="Times New Roman" w:hAnsi="Times New Roman"/>
          <w:sz w:val="28"/>
        </w:rPr>
        <w:t>20</w:t>
      </w:r>
      <w:r w:rsidRPr="0081268E">
        <w:rPr>
          <w:rFonts w:ascii="Times New Roman" w:hAnsi="Times New Roman"/>
          <w:sz w:val="28"/>
        </w:rPr>
        <w:t xml:space="preserve"> годы</w:t>
      </w:r>
      <w:r w:rsidRPr="0081268E">
        <w:rPr>
          <w:rFonts w:ascii="Times New Roman" w:hAnsi="Times New Roman"/>
          <w:color w:val="000000"/>
          <w:sz w:val="28"/>
          <w:szCs w:val="28"/>
        </w:rPr>
        <w:t>, являющейся приложением 3 к государственной программе (далее – подпрограмма 3):</w:t>
      </w:r>
    </w:p>
    <w:p w:rsidR="00CA2382" w:rsidRPr="0081268E" w:rsidRDefault="00CA2382" w:rsidP="00CA2382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1268E">
        <w:rPr>
          <w:rFonts w:ascii="Times New Roman" w:hAnsi="Times New Roman"/>
          <w:color w:val="000000"/>
          <w:sz w:val="28"/>
          <w:szCs w:val="28"/>
        </w:rPr>
        <w:t>строку «</w:t>
      </w:r>
      <w:r w:rsidRPr="00D225AE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1268E">
        <w:rPr>
          <w:rFonts w:ascii="Times New Roman" w:hAnsi="Times New Roman"/>
          <w:sz w:val="28"/>
        </w:rPr>
        <w:t xml:space="preserve">паспорта </w:t>
      </w:r>
      <w:r w:rsidRPr="0081268E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18"/>
        <w:gridCol w:w="5954"/>
        <w:gridCol w:w="425"/>
      </w:tblGrid>
      <w:tr w:rsidR="00CA2382" w:rsidRPr="00EE5789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EE5789" w:rsidRDefault="00CA2382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18" w:type="dxa"/>
          </w:tcPr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CA2382" w:rsidRPr="00EE5789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2014 год – 129245,5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2015 год – 130506,1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2016 год – 201060,4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407508,2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397116,9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678757,3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677387,8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EE5789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2014 год – 53319,8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2015 год – 34464,9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2016 год – 55744,4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134196,1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104662,5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67982,5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150754,4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EE5789" w:rsidRDefault="00CA2382" w:rsidP="00110536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2014 год – 62978,2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2015 год – 78614,8 тыс. рублей,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в том числе возвращенный остаток субсидии федерального бюджета 2014 года – 13883,0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2016 год – 132827,7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2017 год – 264218,9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266628,4 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 – 533465,0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 год – 378926,7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EE5789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2014 год – 12947,5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2015 год – 17426,4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2016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12488,3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9093,2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25826,0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77309,8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147706,7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  <w:r w:rsidRPr="00EE5789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Pr="00EE5789" w:rsidRDefault="00CA2382" w:rsidP="00CA238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E5789">
        <w:rPr>
          <w:rFonts w:ascii="Times New Roman" w:hAnsi="Times New Roman"/>
          <w:sz w:val="28"/>
          <w:szCs w:val="28"/>
        </w:rPr>
        <w:lastRenderedPageBreak/>
        <w:t xml:space="preserve">приложение к подпрограмме 3 изложить в новой редакции (прилагается); </w:t>
      </w:r>
    </w:p>
    <w:p w:rsidR="00CA2382" w:rsidRDefault="00CA2382" w:rsidP="00CA2382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81268E">
        <w:rPr>
          <w:rFonts w:ascii="Times New Roman" w:eastAsia="Times New Roman" w:hAnsi="Times New Roman"/>
          <w:sz w:val="28"/>
          <w:szCs w:val="28"/>
        </w:rPr>
        <w:t>)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 строку «</w:t>
      </w:r>
      <w:r w:rsidRPr="00D225AE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81268E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паспорта 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 подпрограмм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proofErr w:type="gramEnd"/>
      <w:r w:rsidRPr="008126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268E">
        <w:rPr>
          <w:rFonts w:ascii="Times New Roman" w:hAnsi="Times New Roman"/>
          <w:sz w:val="28"/>
          <w:szCs w:val="28"/>
        </w:rPr>
        <w:t>«Охрана, защита и воспроизводство лесов Иркутской области» на 2014-20</w:t>
      </w:r>
      <w:r>
        <w:rPr>
          <w:rFonts w:ascii="Times New Roman" w:hAnsi="Times New Roman"/>
          <w:sz w:val="28"/>
          <w:szCs w:val="28"/>
        </w:rPr>
        <w:t>20</w:t>
      </w:r>
      <w:r w:rsidRPr="0081268E">
        <w:rPr>
          <w:rFonts w:ascii="Times New Roman" w:hAnsi="Times New Roman"/>
          <w:sz w:val="28"/>
          <w:szCs w:val="28"/>
        </w:rPr>
        <w:t xml:space="preserve"> годы, являющейся приложением 4 к государственной программе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1268E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18"/>
        <w:gridCol w:w="5954"/>
        <w:gridCol w:w="425"/>
      </w:tblGrid>
      <w:tr w:rsidR="00CA2382" w:rsidRPr="0081268E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81268E" w:rsidRDefault="00CA2382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268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18" w:type="dxa"/>
          </w:tcPr>
          <w:p w:rsidR="00CA2382" w:rsidRPr="0081268E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2923298,1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3199805,6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4742973,5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2318065,9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2372451,4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2362142,6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2367561,6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301853,3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249712,4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2016 год – 236538,8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394436,4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310571,4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310571,4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310571,4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за счет средств федерального бюджета по годам реализации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lastRenderedPageBreak/>
              <w:t>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578407,9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402585,8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406538,2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220383,2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396639,8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386331,0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391750,0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иных источников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2043036,9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2547507,4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2016 год – 4099896,5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1703246,3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2018 год – 1665240,2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2019 год – 1665240,</w:t>
            </w:r>
            <w:proofErr w:type="gramStart"/>
            <w:r w:rsidRPr="00D225AE">
              <w:rPr>
                <w:rFonts w:ascii="Times New Roman" w:hAnsi="Times New Roman"/>
                <w:sz w:val="28"/>
                <w:szCs w:val="28"/>
              </w:rPr>
              <w:t>2  тыс.</w:t>
            </w:r>
            <w:proofErr w:type="gramEnd"/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CA2382" w:rsidRPr="005A62D6" w:rsidRDefault="00CA2382" w:rsidP="00110536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2020 год – 1665240,2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81268E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  <w:r w:rsidRPr="0081268E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Default="00CA2382" w:rsidP="00CA2382">
      <w:pPr>
        <w:autoSpaceDE w:val="0"/>
        <w:autoSpaceDN w:val="0"/>
        <w:adjustRightInd w:val="0"/>
        <w:spacing w:line="216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6</w:t>
      </w:r>
      <w:r w:rsidRPr="00EE5789">
        <w:rPr>
          <w:rFonts w:ascii="Times New Roman" w:eastAsia="Times New Roman" w:hAnsi="Times New Roman"/>
          <w:sz w:val="28"/>
          <w:szCs w:val="28"/>
        </w:rPr>
        <w:t xml:space="preserve">) </w:t>
      </w:r>
      <w:r w:rsidRPr="00EE5789">
        <w:rPr>
          <w:rFonts w:ascii="Times New Roman" w:hAnsi="Times New Roman"/>
          <w:color w:val="000000"/>
          <w:sz w:val="28"/>
          <w:szCs w:val="28"/>
        </w:rPr>
        <w:t>строку «</w:t>
      </w:r>
      <w:r w:rsidRPr="00EE5789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</w:t>
      </w:r>
      <w:r w:rsidRPr="00D225AE">
        <w:rPr>
          <w:rFonts w:ascii="Times New Roman" w:hAnsi="Times New Roman"/>
          <w:sz w:val="28"/>
          <w:szCs w:val="28"/>
        </w:rPr>
        <w:t xml:space="preserve"> реализации подпрограммы</w:t>
      </w:r>
      <w:r w:rsidRPr="000C4BA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паспорта </w:t>
      </w:r>
      <w:r w:rsidRPr="00644E9D">
        <w:rPr>
          <w:rFonts w:ascii="Times New Roman" w:eastAsia="Times New Roman" w:hAnsi="Times New Roman"/>
          <w:sz w:val="28"/>
          <w:szCs w:val="28"/>
        </w:rPr>
        <w:t xml:space="preserve"> подпрограмм</w:t>
      </w:r>
      <w:r>
        <w:rPr>
          <w:rFonts w:ascii="Times New Roman" w:eastAsia="Times New Roman" w:hAnsi="Times New Roman"/>
          <w:sz w:val="28"/>
          <w:szCs w:val="28"/>
        </w:rPr>
        <w:t>ы</w:t>
      </w:r>
      <w:proofErr w:type="gramEnd"/>
      <w:r>
        <w:rPr>
          <w:rFonts w:ascii="Calibri" w:eastAsia="Times New Roman" w:hAnsi="Calibri"/>
          <w:sz w:val="28"/>
          <w:szCs w:val="28"/>
        </w:rPr>
        <w:t xml:space="preserve"> </w:t>
      </w:r>
      <w:r w:rsidRPr="00832E2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Защита окружающей среды в </w:t>
      </w:r>
      <w:r w:rsidRPr="0081268E">
        <w:rPr>
          <w:rFonts w:ascii="Times New Roman" w:hAnsi="Times New Roman"/>
          <w:sz w:val="28"/>
          <w:szCs w:val="28"/>
        </w:rPr>
        <w:t>Иркутской области»</w:t>
      </w:r>
      <w:r>
        <w:rPr>
          <w:rFonts w:ascii="Times New Roman" w:hAnsi="Times New Roman"/>
          <w:sz w:val="28"/>
          <w:szCs w:val="28"/>
        </w:rPr>
        <w:t xml:space="preserve"> на 2014-2020</w:t>
      </w:r>
      <w:r w:rsidRPr="00832E20">
        <w:rPr>
          <w:rFonts w:ascii="Times New Roman" w:hAnsi="Times New Roman"/>
          <w:sz w:val="28"/>
          <w:szCs w:val="28"/>
        </w:rPr>
        <w:t xml:space="preserve"> годы, являющейся приложение</w:t>
      </w:r>
      <w:r>
        <w:rPr>
          <w:rFonts w:ascii="Times New Roman" w:hAnsi="Times New Roman"/>
          <w:sz w:val="28"/>
          <w:szCs w:val="28"/>
        </w:rPr>
        <w:t xml:space="preserve">м 5 к государственной программе, </w:t>
      </w:r>
      <w:r w:rsidRPr="002C286C">
        <w:rPr>
          <w:rFonts w:ascii="Times New Roman" w:eastAsia="Times New Roman" w:hAnsi="Times New Roman"/>
          <w:sz w:val="28"/>
          <w:szCs w:val="28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</w:rPr>
        <w:t xml:space="preserve">следующей </w:t>
      </w:r>
      <w:r w:rsidRPr="002C286C">
        <w:rPr>
          <w:rFonts w:ascii="Times New Roman" w:eastAsia="Times New Roman" w:hAnsi="Times New Roman"/>
          <w:sz w:val="28"/>
          <w:szCs w:val="28"/>
        </w:rPr>
        <w:t>редакции:</w:t>
      </w:r>
    </w:p>
    <w:tbl>
      <w:tblPr>
        <w:tblW w:w="9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118"/>
        <w:gridCol w:w="5954"/>
        <w:gridCol w:w="468"/>
      </w:tblGrid>
      <w:tr w:rsidR="00CA2382" w:rsidRPr="002C4470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2C4470" w:rsidRDefault="00CA2382" w:rsidP="00110536">
            <w:pPr>
              <w:widowControl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18" w:type="dxa"/>
          </w:tcPr>
          <w:p w:rsidR="00CA2382" w:rsidRPr="004905FD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2485,0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2326,0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2016 год – 2122,8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10473,0 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2673,0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2673,0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5A62D6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2673,0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2C4470" w:rsidRDefault="00CA2382" w:rsidP="00110536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Default="00CA2382" w:rsidP="00CA2382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7) в паспорте </w:t>
      </w:r>
      <w:r w:rsidRPr="0081268E">
        <w:rPr>
          <w:rFonts w:ascii="Times New Roman" w:hAnsi="Times New Roman"/>
          <w:color w:val="000000"/>
          <w:sz w:val="28"/>
          <w:szCs w:val="28"/>
        </w:rPr>
        <w:t>подпрограмм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268E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Государственное управление в сфере охраны окружающей среды Иркутской области» </w:t>
      </w:r>
      <w:r w:rsidRPr="0081268E">
        <w:rPr>
          <w:rFonts w:ascii="Times New Roman" w:hAnsi="Times New Roman"/>
          <w:sz w:val="28"/>
        </w:rPr>
        <w:t>на 2014-20</w:t>
      </w:r>
      <w:r>
        <w:rPr>
          <w:rFonts w:ascii="Times New Roman" w:hAnsi="Times New Roman"/>
          <w:sz w:val="28"/>
        </w:rPr>
        <w:t>20</w:t>
      </w:r>
      <w:r w:rsidRPr="0081268E">
        <w:rPr>
          <w:rFonts w:ascii="Times New Roman" w:hAnsi="Times New Roman"/>
          <w:sz w:val="28"/>
        </w:rPr>
        <w:t xml:space="preserve"> годы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, являющейся приложением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 к государственной программе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CA2382" w:rsidRDefault="00CA2382" w:rsidP="00CA2382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строку «Участники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подпрограммы»  изложить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18"/>
        <w:gridCol w:w="5954"/>
        <w:gridCol w:w="425"/>
      </w:tblGrid>
      <w:tr w:rsidR="00CA2382" w:rsidRPr="0081268E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81268E" w:rsidRDefault="00CA2382" w:rsidP="00110536">
            <w:pPr>
              <w:widowControl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18" w:type="dxa"/>
          </w:tcPr>
          <w:p w:rsidR="00CA2382" w:rsidRPr="0081268E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Участники  под</w:t>
            </w:r>
            <w:r w:rsidRPr="00AC3402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954" w:type="dxa"/>
            <w:tcBorders>
              <w:right w:val="single" w:sz="4" w:space="0" w:color="auto"/>
            </w:tcBorders>
          </w:tcPr>
          <w:p w:rsidR="00CA2382" w:rsidRPr="00B845ED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по охране и использованию животного мира Иркутской области.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81268E" w:rsidRDefault="00CA2382" w:rsidP="00110536">
            <w:pPr>
              <w:ind w:left="-74"/>
              <w:rPr>
                <w:rFonts w:ascii="Times New Roman" w:hAnsi="Times New Roman"/>
                <w:sz w:val="28"/>
              </w:rPr>
            </w:pPr>
            <w:r w:rsidRPr="0081268E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Pr="0081268E" w:rsidRDefault="00CA2382" w:rsidP="00CA2382">
      <w:pPr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1268E">
        <w:rPr>
          <w:rFonts w:ascii="Times New Roman" w:hAnsi="Times New Roman"/>
          <w:color w:val="000000"/>
          <w:sz w:val="28"/>
          <w:szCs w:val="28"/>
        </w:rPr>
        <w:t>строку «</w:t>
      </w:r>
      <w:r w:rsidRPr="00D225AE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81268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1268E">
        <w:rPr>
          <w:rFonts w:ascii="Times New Roman" w:hAnsi="Times New Roman"/>
          <w:sz w:val="28"/>
        </w:rPr>
        <w:t>паспорта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1268E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3118"/>
        <w:gridCol w:w="5954"/>
        <w:gridCol w:w="425"/>
      </w:tblGrid>
      <w:tr w:rsidR="00CA2382" w:rsidRPr="00EE5789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EE5789" w:rsidRDefault="00CA2382" w:rsidP="0011053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18" w:type="dxa"/>
          </w:tcPr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CA2382" w:rsidRPr="00EE5789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hAnsi="Times New Roman"/>
                <w:sz w:val="28"/>
                <w:szCs w:val="28"/>
              </w:rPr>
              <w:t>131533,1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 – 139716,6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140204,6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144568,4 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153484,7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154174,9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155021,8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EE5789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104249,9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2015 год – 118029,0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2016 год – 112151,2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114633,1 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2018 год – 123702,5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 – 123586,6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 год – 123702,5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EE5789" w:rsidRDefault="00CA2382" w:rsidP="00110536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EE5789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2014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27283,2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2015 год – 21687,6 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тыс. рублей</w:t>
            </w:r>
            <w:r w:rsidRPr="00EE578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2016 год – 28053,4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29935,3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29782,2 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>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2019 год – 30588,3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EE5789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2020 год – 31319,3</w:t>
            </w:r>
            <w:r w:rsidRPr="00EE5789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рублей.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EE5789" w:rsidRDefault="00CA2382" w:rsidP="00110536">
            <w:pPr>
              <w:ind w:left="-112"/>
              <w:rPr>
                <w:rFonts w:ascii="Times New Roman" w:hAnsi="Times New Roman"/>
                <w:sz w:val="28"/>
              </w:rPr>
            </w:pPr>
            <w:r w:rsidRPr="00EE5789"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Default="00CA2382" w:rsidP="00CA2382">
      <w:pPr>
        <w:autoSpaceDE w:val="0"/>
        <w:autoSpaceDN w:val="0"/>
        <w:adjustRightInd w:val="0"/>
        <w:spacing w:line="312" w:lineRule="exact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8) </w:t>
      </w:r>
      <w:r w:rsidRPr="000C4BAC">
        <w:rPr>
          <w:rFonts w:ascii="Times New Roman" w:hAnsi="Times New Roman"/>
          <w:color w:val="000000"/>
          <w:sz w:val="28"/>
          <w:szCs w:val="28"/>
        </w:rPr>
        <w:t>строк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0C4BAC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D225AE">
        <w:rPr>
          <w:rFonts w:ascii="Times New Roman" w:hAnsi="Times New Roman"/>
          <w:sz w:val="28"/>
          <w:szCs w:val="28"/>
        </w:rPr>
        <w:t>Прогнозная (справочная) оценка ресурсного обеспечения реализации подпрограммы</w:t>
      </w:r>
      <w:r w:rsidRPr="000C4BAC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паспорта </w:t>
      </w:r>
      <w:r w:rsidRPr="00644E9D">
        <w:rPr>
          <w:rFonts w:ascii="Times New Roman" w:eastAsia="Times New Roman" w:hAnsi="Times New Roman"/>
          <w:sz w:val="28"/>
          <w:szCs w:val="28"/>
        </w:rPr>
        <w:t xml:space="preserve"> подпрограмм</w:t>
      </w:r>
      <w:r>
        <w:rPr>
          <w:rFonts w:ascii="Times New Roman" w:eastAsia="Times New Roman" w:hAnsi="Times New Roman"/>
          <w:sz w:val="28"/>
          <w:szCs w:val="28"/>
        </w:rPr>
        <w:t>ы</w:t>
      </w:r>
      <w:proofErr w:type="gramEnd"/>
      <w:r>
        <w:rPr>
          <w:rFonts w:ascii="Calibri" w:eastAsia="Times New Roman" w:hAnsi="Calibri"/>
          <w:sz w:val="28"/>
          <w:szCs w:val="28"/>
        </w:rPr>
        <w:t xml:space="preserve"> </w:t>
      </w:r>
      <w:r w:rsidRPr="00832E20">
        <w:rPr>
          <w:rFonts w:ascii="Times New Roman" w:hAnsi="Times New Roman"/>
          <w:sz w:val="28"/>
          <w:szCs w:val="28"/>
        </w:rPr>
        <w:t>«Государственное управление в сфере лесного хозяйства</w:t>
      </w:r>
      <w:r>
        <w:rPr>
          <w:rFonts w:ascii="Times New Roman" w:hAnsi="Times New Roman"/>
          <w:sz w:val="28"/>
          <w:szCs w:val="28"/>
        </w:rPr>
        <w:t xml:space="preserve"> Иркутской области» на 2014-2020</w:t>
      </w:r>
      <w:r w:rsidRPr="00832E20">
        <w:rPr>
          <w:rFonts w:ascii="Times New Roman" w:hAnsi="Times New Roman"/>
          <w:sz w:val="28"/>
          <w:szCs w:val="28"/>
        </w:rPr>
        <w:t xml:space="preserve"> годы, являющейся приложение</w:t>
      </w:r>
      <w:r>
        <w:rPr>
          <w:rFonts w:ascii="Times New Roman" w:hAnsi="Times New Roman"/>
          <w:sz w:val="28"/>
          <w:szCs w:val="28"/>
        </w:rPr>
        <w:t xml:space="preserve">м 7 к государственной программе, </w:t>
      </w:r>
      <w:r w:rsidRPr="002C286C">
        <w:rPr>
          <w:rFonts w:ascii="Times New Roman" w:eastAsia="Times New Roman" w:hAnsi="Times New Roman"/>
          <w:sz w:val="28"/>
          <w:szCs w:val="28"/>
        </w:rPr>
        <w:t xml:space="preserve">изложить в </w:t>
      </w:r>
      <w:r>
        <w:rPr>
          <w:rFonts w:ascii="Times New Roman" w:eastAsia="Times New Roman" w:hAnsi="Times New Roman"/>
          <w:sz w:val="28"/>
          <w:szCs w:val="28"/>
        </w:rPr>
        <w:t xml:space="preserve">следующей </w:t>
      </w:r>
      <w:r w:rsidRPr="002C286C">
        <w:rPr>
          <w:rFonts w:ascii="Times New Roman" w:eastAsia="Times New Roman" w:hAnsi="Times New Roman"/>
          <w:sz w:val="28"/>
          <w:szCs w:val="28"/>
        </w:rPr>
        <w:t>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3118"/>
        <w:gridCol w:w="5954"/>
        <w:gridCol w:w="425"/>
      </w:tblGrid>
      <w:tr w:rsidR="00CA2382" w:rsidRPr="002C4470" w:rsidTr="00110536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382" w:rsidRPr="002C4470" w:rsidRDefault="00CA2382" w:rsidP="00110536">
            <w:pPr>
              <w:widowControl w:val="0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118" w:type="dxa"/>
          </w:tcPr>
          <w:p w:rsidR="00CA2382" w:rsidRPr="004905FD" w:rsidRDefault="00CA2382" w:rsidP="00110536">
            <w:pPr>
              <w:jc w:val="both"/>
              <w:rPr>
                <w:rFonts w:ascii="Times New Roman" w:hAnsi="Times New Roman"/>
                <w:sz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</w:tcPr>
          <w:p w:rsidR="00CA2382" w:rsidRPr="006E66D3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6E66D3">
              <w:rPr>
                <w:rFonts w:ascii="Times New Roman" w:hAnsi="Times New Roman"/>
                <w:sz w:val="28"/>
                <w:szCs w:val="28"/>
              </w:rPr>
              <w:t>Общий объем финансирования   по годам реализации составляет:</w:t>
            </w:r>
          </w:p>
          <w:p w:rsidR="00CA2382" w:rsidRPr="006E66D3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6D3">
              <w:rPr>
                <w:rFonts w:ascii="Times New Roman" w:hAnsi="Times New Roman"/>
                <w:sz w:val="28"/>
                <w:szCs w:val="28"/>
              </w:rPr>
              <w:t>2014 год – 650673,8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66D3">
              <w:rPr>
                <w:rFonts w:ascii="Times New Roman" w:hAnsi="Times New Roman"/>
                <w:sz w:val="28"/>
                <w:szCs w:val="28"/>
              </w:rPr>
              <w:t>2015 год – 600802,6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660940,4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724017,8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883380,5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F54EF7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E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899314,5</w:t>
            </w:r>
            <w:r w:rsidRPr="00F54EF7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4EF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897844,4</w:t>
            </w:r>
            <w:r w:rsidRPr="00F54EF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118337,8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73213,7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2016 год – </w:t>
            </w:r>
            <w:r>
              <w:rPr>
                <w:rFonts w:ascii="Times New Roman" w:hAnsi="Times New Roman"/>
                <w:sz w:val="28"/>
                <w:szCs w:val="28"/>
              </w:rPr>
              <w:t>134561,2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sz w:val="28"/>
                <w:szCs w:val="28"/>
              </w:rPr>
              <w:t>150630,5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173772,0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173772,0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173772,0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A2382" w:rsidRPr="00D225AE" w:rsidRDefault="00CA2382" w:rsidP="00110536">
            <w:pPr>
              <w:widowControl w:val="0"/>
              <w:suppressLineNumbers/>
              <w:tabs>
                <w:tab w:val="left" w:pos="0"/>
                <w:tab w:val="left" w:pos="2852"/>
              </w:tabs>
              <w:suppressAutoHyphens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2014 год – 532336,0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2015 год – 527588,9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 год – 526379,2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>2017 год – 573387,3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709608,5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D225AE" w:rsidRDefault="00CA2382" w:rsidP="001105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725542,5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A2382" w:rsidRPr="005A62D6" w:rsidRDefault="00CA2382" w:rsidP="0011053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225AE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724072,4</w:t>
            </w:r>
            <w:r w:rsidRPr="00D225AE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Default="00CA2382" w:rsidP="00110536">
            <w:pPr>
              <w:rPr>
                <w:rFonts w:ascii="Times New Roman" w:hAnsi="Times New Roman"/>
                <w:sz w:val="28"/>
              </w:rPr>
            </w:pPr>
          </w:p>
          <w:p w:rsidR="00CA2382" w:rsidRPr="002C4470" w:rsidRDefault="00CA2382" w:rsidP="00110536">
            <w:pPr>
              <w:ind w:lef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»;</w:t>
            </w:r>
          </w:p>
        </w:tc>
      </w:tr>
    </w:tbl>
    <w:p w:rsidR="00CA2382" w:rsidRPr="00B91CFC" w:rsidRDefault="00CA2382" w:rsidP="00CA2382">
      <w:pPr>
        <w:ind w:firstLine="720"/>
        <w:jc w:val="both"/>
        <w:rPr>
          <w:rFonts w:ascii="Times New Roman" w:hAnsi="Times New Roman"/>
        </w:rPr>
      </w:pPr>
      <w:r w:rsidRPr="00B91CFC">
        <w:rPr>
          <w:rFonts w:ascii="Times New Roman" w:eastAsia="Times New Roman" w:hAnsi="Times New Roman"/>
          <w:sz w:val="28"/>
          <w:szCs w:val="28"/>
        </w:rPr>
        <w:lastRenderedPageBreak/>
        <w:t xml:space="preserve">9) </w:t>
      </w:r>
      <w:r w:rsidRPr="00B91CFC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B91CFC">
          <w:rPr>
            <w:rFonts w:ascii="Times New Roman" w:eastAsia="Times New Roman" w:hAnsi="Times New Roman"/>
            <w:sz w:val="28"/>
            <w:szCs w:val="28"/>
          </w:rPr>
          <w:t xml:space="preserve">приложения </w:t>
        </w:r>
      </w:hyperlink>
      <w:r w:rsidRPr="00B91CFC">
        <w:rPr>
          <w:rFonts w:ascii="Times New Roman" w:hAnsi="Times New Roman"/>
          <w:sz w:val="28"/>
          <w:szCs w:val="28"/>
        </w:rPr>
        <w:t xml:space="preserve">8, 9, 12, </w:t>
      </w:r>
      <w:r w:rsidRPr="00B91CFC">
        <w:rPr>
          <w:rFonts w:ascii="Times New Roman" w:eastAsia="Times New Roman" w:hAnsi="Times New Roman"/>
          <w:sz w:val="28"/>
          <w:szCs w:val="28"/>
        </w:rPr>
        <w:t xml:space="preserve">13 к государственной программе изложить в новой редакции </w:t>
      </w:r>
      <w:hyperlink r:id="rId12" w:history="1">
        <w:r w:rsidRPr="00B91CFC">
          <w:rPr>
            <w:rFonts w:ascii="Times New Roman" w:eastAsia="Times New Roman" w:hAnsi="Times New Roman"/>
            <w:sz w:val="28"/>
            <w:szCs w:val="28"/>
          </w:rPr>
          <w:t>(прилагаются)</w:t>
        </w:r>
      </w:hyperlink>
      <w:r w:rsidRPr="00B91CFC">
        <w:rPr>
          <w:rFonts w:ascii="Times New Roman" w:hAnsi="Times New Roman"/>
        </w:rPr>
        <w:t>.</w:t>
      </w:r>
    </w:p>
    <w:p w:rsidR="00CA2382" w:rsidRPr="00B91CFC" w:rsidRDefault="00CA2382" w:rsidP="00CA2382">
      <w:pPr>
        <w:pStyle w:val="ConsPlusNormal"/>
        <w:ind w:firstLine="709"/>
        <w:jc w:val="both"/>
        <w:rPr>
          <w:rFonts w:ascii="Times New Roman" w:hAnsi="Times New Roman"/>
        </w:rPr>
      </w:pPr>
      <w:r w:rsidRPr="00B91CFC">
        <w:rPr>
          <w:rFonts w:ascii="Times New Roman" w:hAnsi="Times New Roman"/>
        </w:rPr>
        <w:t xml:space="preserve">2. Настоящее постановление </w:t>
      </w:r>
      <w:r w:rsidRPr="00B91CFC">
        <w:rPr>
          <w:rFonts w:ascii="Times New Roman" w:hAnsi="Times New Roman" w:cs="Times New Roman"/>
          <w:bCs/>
        </w:rPr>
        <w:t xml:space="preserve">подлежит официальному опубликованию на </w:t>
      </w:r>
      <w:r w:rsidRPr="00B91CFC">
        <w:rPr>
          <w:rFonts w:ascii="Times New Roman" w:hAnsi="Times New Roman"/>
        </w:rPr>
        <w:t>«Официальном интернет-портале правовой информации» (</w:t>
      </w:r>
      <w:r w:rsidRPr="00B91CFC">
        <w:rPr>
          <w:rFonts w:ascii="Times New Roman" w:hAnsi="Times New Roman"/>
          <w:lang w:val="en-US"/>
        </w:rPr>
        <w:t>www</w:t>
      </w:r>
      <w:r w:rsidRPr="00B91CFC">
        <w:rPr>
          <w:rFonts w:ascii="Times New Roman" w:hAnsi="Times New Roman"/>
        </w:rPr>
        <w:t>.</w:t>
      </w:r>
      <w:proofErr w:type="spellStart"/>
      <w:r w:rsidRPr="00B91CFC">
        <w:rPr>
          <w:rFonts w:ascii="Times New Roman" w:hAnsi="Times New Roman"/>
          <w:lang w:val="en-US"/>
        </w:rPr>
        <w:t>pravo</w:t>
      </w:r>
      <w:proofErr w:type="spellEnd"/>
      <w:r w:rsidRPr="00B91CFC">
        <w:rPr>
          <w:rFonts w:ascii="Times New Roman" w:hAnsi="Times New Roman"/>
        </w:rPr>
        <w:t>.</w:t>
      </w:r>
      <w:proofErr w:type="spellStart"/>
      <w:r w:rsidRPr="00B91CFC">
        <w:rPr>
          <w:rFonts w:ascii="Times New Roman" w:hAnsi="Times New Roman"/>
          <w:lang w:val="en-US"/>
        </w:rPr>
        <w:t>gov</w:t>
      </w:r>
      <w:proofErr w:type="spellEnd"/>
      <w:r w:rsidRPr="00B91CFC">
        <w:rPr>
          <w:rFonts w:ascii="Times New Roman" w:hAnsi="Times New Roman"/>
        </w:rPr>
        <w:t>.</w:t>
      </w:r>
      <w:proofErr w:type="spellStart"/>
      <w:r w:rsidRPr="00B91CFC">
        <w:rPr>
          <w:rFonts w:ascii="Times New Roman" w:hAnsi="Times New Roman"/>
          <w:lang w:val="en-US"/>
        </w:rPr>
        <w:t>ru</w:t>
      </w:r>
      <w:proofErr w:type="spellEnd"/>
      <w:r w:rsidRPr="00B91CFC">
        <w:rPr>
          <w:rFonts w:ascii="Times New Roman" w:hAnsi="Times New Roman"/>
        </w:rPr>
        <w:t xml:space="preserve">). </w:t>
      </w:r>
    </w:p>
    <w:p w:rsidR="00CA2382" w:rsidRDefault="00CA2382" w:rsidP="00CA238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91CFC">
        <w:rPr>
          <w:rFonts w:ascii="Times New Roman" w:hAnsi="Times New Roman" w:cs="Times New Roman"/>
        </w:rPr>
        <w:t>3. Настоящее постановление вступает в силу с 1 января 2018 года.</w:t>
      </w:r>
    </w:p>
    <w:p w:rsidR="00CA2382" w:rsidRPr="00F130B7" w:rsidRDefault="00CA2382" w:rsidP="00CA238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A2382" w:rsidRPr="004717B5" w:rsidRDefault="00CA2382" w:rsidP="00CA238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962"/>
      </w:tblGrid>
      <w:tr w:rsidR="00CA2382" w:rsidTr="00110536">
        <w:trPr>
          <w:cantSplit/>
          <w:trHeight w:val="301"/>
        </w:trPr>
        <w:tc>
          <w:tcPr>
            <w:tcW w:w="4536" w:type="dxa"/>
          </w:tcPr>
          <w:p w:rsidR="00CA2382" w:rsidRDefault="00CA2382" w:rsidP="00110536">
            <w:pPr>
              <w:suppressAutoHyphens/>
              <w:spacing w:line="24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Губернатора Иркутской области – Председатель Правительства Иркутской области</w:t>
            </w:r>
          </w:p>
        </w:tc>
        <w:tc>
          <w:tcPr>
            <w:tcW w:w="4962" w:type="dxa"/>
          </w:tcPr>
          <w:p w:rsidR="00CA2382" w:rsidRDefault="00CA2382" w:rsidP="00110536">
            <w:pPr>
              <w:spacing w:line="240" w:lineRule="exact"/>
              <w:ind w:left="2835"/>
              <w:jc w:val="right"/>
              <w:rPr>
                <w:rStyle w:val="FontStyle36"/>
                <w:sz w:val="28"/>
                <w:szCs w:val="28"/>
              </w:rPr>
            </w:pPr>
          </w:p>
          <w:p w:rsidR="00CA2382" w:rsidRDefault="00CA2382" w:rsidP="00110536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A2382" w:rsidRPr="0034707E" w:rsidRDefault="00CA2382" w:rsidP="00110536">
            <w:pPr>
              <w:spacing w:line="240" w:lineRule="exact"/>
              <w:ind w:left="28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8"/>
              </w:rPr>
              <w:t>Болотов</w:t>
            </w:r>
            <w:proofErr w:type="spellEnd"/>
          </w:p>
        </w:tc>
      </w:tr>
    </w:tbl>
    <w:p w:rsidR="00CA2382" w:rsidRPr="00CE3D5D" w:rsidRDefault="00CA2382" w:rsidP="00CA238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CA2382" w:rsidRPr="00CE3D5D" w:rsidRDefault="00CA2382" w:rsidP="00CA238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CB0F35" w:rsidRDefault="00CB0F35"/>
    <w:sectPr w:rsidR="00CB0F35" w:rsidSect="00CA238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382" w:rsidRDefault="00CA2382" w:rsidP="00CA2382">
      <w:r>
        <w:separator/>
      </w:r>
    </w:p>
  </w:endnote>
  <w:endnote w:type="continuationSeparator" w:id="0">
    <w:p w:rsidR="00CA2382" w:rsidRDefault="00CA2382" w:rsidP="00CA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382" w:rsidRDefault="00CA2382" w:rsidP="00CA2382">
      <w:r>
        <w:separator/>
      </w:r>
    </w:p>
  </w:footnote>
  <w:footnote w:type="continuationSeparator" w:id="0">
    <w:p w:rsidR="00CA2382" w:rsidRDefault="00CA2382" w:rsidP="00CA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751643"/>
      <w:docPartObj>
        <w:docPartGallery w:val="Page Numbers (Top of Page)"/>
        <w:docPartUnique/>
      </w:docPartObj>
    </w:sdtPr>
    <w:sdtEndPr/>
    <w:sdtContent>
      <w:p w:rsidR="00CA2382" w:rsidRDefault="00CA23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75F">
          <w:rPr>
            <w:noProof/>
          </w:rPr>
          <w:t>8</w:t>
        </w:r>
        <w:r>
          <w:fldChar w:fldCharType="end"/>
        </w:r>
      </w:p>
    </w:sdtContent>
  </w:sdt>
  <w:p w:rsidR="00CA2382" w:rsidRDefault="00CA23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9D"/>
    <w:rsid w:val="008D549D"/>
    <w:rsid w:val="00CA2382"/>
    <w:rsid w:val="00CB0F35"/>
    <w:rsid w:val="00D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A8D2"/>
  <w15:chartTrackingRefBased/>
  <w15:docId w15:val="{2957129F-994C-4B76-A6AC-B718C01B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82"/>
    <w:pPr>
      <w:spacing w:after="0" w:line="240" w:lineRule="auto"/>
    </w:pPr>
    <w:rPr>
      <w:rFonts w:ascii="Tms Rmn" w:eastAsia="Calibri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23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8"/>
      <w:szCs w:val="28"/>
      <w:lang w:eastAsia="ru-RU"/>
    </w:rPr>
  </w:style>
  <w:style w:type="character" w:customStyle="1" w:styleId="FontStyle35">
    <w:name w:val="Font Style35"/>
    <w:rsid w:val="00CA238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6">
    <w:name w:val="Font Style36"/>
    <w:rsid w:val="00CA2382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23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382"/>
    <w:rPr>
      <w:rFonts w:ascii="Tms Rmn" w:eastAsia="Calibri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A23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382"/>
    <w:rPr>
      <w:rFonts w:ascii="Tms Rmn" w:eastAsia="Calibri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23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38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F3DCED8505DFC1F44DBAA0E7D3C52A027C3D68BAF53CC1A921B6C83E2451A5AD73B7C2F7CD5ABA889329b4GCX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F3DCED8505DFC1F44DBAA0E7D3C52A027C3D68B5FC33CBAD21B6C83E2451A5AD73B7C2F7CD5ABA88962Db4GAX" TargetMode="External"/><Relationship Id="rId12" Type="http://schemas.openxmlformats.org/officeDocument/2006/relationships/hyperlink" Target="consultantplus://offline/ref=2E7B61479A34E538177DE381D6863E911E1228DEF75CE5C28A0AAD1336B3D04D71937F7CBC623E81108A61NCmF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E7B61479A34E538177DE381D6863E911E1228DEF75EE0C3890AAD1336B3D04D71937F7CBC623E81108E62NCmCB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BC56592D4899ACB8DA5F9CF1440A85C294225D9B601DA086D490EFE68409542AFAFD642DB5FDD3FDE0BB0d5W0X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5CBE68C97B90B2FB686083D8259AE15A8A1B244496DA80B0FF88240D1AD5C2D153AD6073535AE1AC8E99FH3H7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Иванова М.А.</cp:lastModifiedBy>
  <cp:revision>3</cp:revision>
  <cp:lastPrinted>2017-10-25T07:08:00Z</cp:lastPrinted>
  <dcterms:created xsi:type="dcterms:W3CDTF">2017-10-25T07:06:00Z</dcterms:created>
  <dcterms:modified xsi:type="dcterms:W3CDTF">2017-10-25T07:41:00Z</dcterms:modified>
</cp:coreProperties>
</file>